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FFD" w14:textId="04694BAC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C85FC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="0053245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Р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1166C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E1C4511" w14:textId="77777777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 xml:space="preserve">Рассмотрения </w:t>
      </w:r>
      <w:r w:rsidR="00532454">
        <w:rPr>
          <w:rFonts w:ascii="Times New Roman" w:hAnsi="Times New Roman"/>
          <w:b/>
          <w:color w:val="000000"/>
        </w:rPr>
        <w:t>втор</w:t>
      </w:r>
      <w:r w:rsidRPr="003A5862">
        <w:rPr>
          <w:rFonts w:ascii="Times New Roman" w:hAnsi="Times New Roman"/>
          <w:b/>
          <w:color w:val="000000"/>
        </w:rPr>
        <w:t>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</w:t>
      </w:r>
      <w:proofErr w:type="gramStart"/>
      <w:r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2D9273F2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7666FD7F" w14:textId="59D44E71" w:rsidR="003777F5" w:rsidRDefault="005B424E" w:rsidP="009D3633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proofErr w:type="gramStart"/>
      <w:r w:rsidR="00D2011C">
        <w:rPr>
          <w:rFonts w:ascii="Times New Roman" w:hAnsi="Times New Roman"/>
        </w:rPr>
        <w:t xml:space="preserve">   </w:t>
      </w:r>
      <w:r w:rsidR="00A43F57" w:rsidRPr="003A5862">
        <w:rPr>
          <w:rFonts w:ascii="Times New Roman" w:hAnsi="Times New Roman"/>
        </w:rPr>
        <w:t>«</w:t>
      </w:r>
      <w:proofErr w:type="gramEnd"/>
      <w:r w:rsidR="00ED286D">
        <w:rPr>
          <w:rFonts w:ascii="Times New Roman" w:hAnsi="Times New Roman"/>
        </w:rPr>
        <w:t>02</w:t>
      </w:r>
      <w:r w:rsidR="003777F5"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166CC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2CFCD364" w14:textId="77777777" w:rsidR="009D3633" w:rsidRPr="003A5862" w:rsidRDefault="009D3633" w:rsidP="009D3633">
      <w:pPr>
        <w:ind w:firstLine="0"/>
        <w:rPr>
          <w:rFonts w:ascii="Times New Roman" w:hAnsi="Times New Roman"/>
        </w:rPr>
      </w:pPr>
    </w:p>
    <w:p w14:paraId="6817D65D" w14:textId="77777777" w:rsidR="002A0438" w:rsidRPr="003A5862" w:rsidRDefault="002A0438" w:rsidP="00D2011C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</w:t>
      </w:r>
      <w:proofErr w:type="gramStart"/>
      <w:r w:rsidRPr="003A5862">
        <w:rPr>
          <w:rFonts w:ascii="Times New Roman" w:hAnsi="Times New Roman"/>
          <w:b/>
        </w:rPr>
        <w:t>Заказчик:</w:t>
      </w:r>
      <w:r w:rsidRPr="003A5862">
        <w:rPr>
          <w:rFonts w:ascii="Times New Roman" w:hAnsi="Times New Roman"/>
        </w:rPr>
        <w:t xml:space="preserve">  </w:t>
      </w:r>
      <w:r w:rsidR="003A5862" w:rsidRPr="003A5862">
        <w:rPr>
          <w:rFonts w:ascii="Times New Roman" w:hAnsi="Times New Roman"/>
        </w:rPr>
        <w:t>Заказчик</w:t>
      </w:r>
      <w:proofErr w:type="gramEnd"/>
      <w:r w:rsidR="003A5862" w:rsidRPr="003A5862">
        <w:rPr>
          <w:rFonts w:ascii="Times New Roman" w:hAnsi="Times New Roman"/>
        </w:rPr>
        <w:t>: ФКП «Аэропорты Чукотки»; почтовый адрес: 689506, п. Угольные Копи-6, а/я 1</w:t>
      </w:r>
    </w:p>
    <w:p w14:paraId="70DBEEEF" w14:textId="736BD7B3" w:rsidR="00B06A11" w:rsidRPr="003A5862" w:rsidRDefault="002A0438" w:rsidP="00B06A11">
      <w:pPr>
        <w:ind w:firstLine="567"/>
        <w:rPr>
          <w:rFonts w:ascii="Times New Roman" w:eastAsia="MS Mincho" w:hAnsi="Times New Roman"/>
          <w:lang w:eastAsia="ja-JP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в электронной форме, </w:t>
      </w:r>
      <w:proofErr w:type="gramStart"/>
      <w:r w:rsidR="003A5862" w:rsidRPr="003A5862">
        <w:rPr>
          <w:rFonts w:ascii="Times New Roman" w:eastAsia="MS Mincho" w:hAnsi="Times New Roman"/>
          <w:b/>
          <w:lang w:eastAsia="ja-JP"/>
        </w:rPr>
        <w:t>участниками  которого</w:t>
      </w:r>
      <w:proofErr w:type="gramEnd"/>
      <w:r w:rsidR="003A5862" w:rsidRPr="003A5862">
        <w:rPr>
          <w:rFonts w:ascii="Times New Roman" w:eastAsia="MS Mincho" w:hAnsi="Times New Roman"/>
          <w:b/>
          <w:lang w:eastAsia="ja-JP"/>
        </w:rPr>
        <w:t xml:space="preserve"> могут являться только субъекты малого и среднего предпринимательства: </w:t>
      </w:r>
      <w:r w:rsidR="00C85FC4">
        <w:rPr>
          <w:rFonts w:ascii="Times New Roman" w:hAnsi="Times New Roman"/>
        </w:rPr>
        <w:t>П</w:t>
      </w:r>
      <w:r w:rsidR="00C85FC4" w:rsidRPr="003068E3">
        <w:rPr>
          <w:rFonts w:ascii="Times New Roman" w:hAnsi="Times New Roman"/>
        </w:rPr>
        <w:t>риобретение и доставк</w:t>
      </w:r>
      <w:r w:rsidR="00C85FC4">
        <w:rPr>
          <w:rFonts w:ascii="Times New Roman" w:hAnsi="Times New Roman"/>
        </w:rPr>
        <w:t>а</w:t>
      </w:r>
      <w:r w:rsidR="00C85FC4" w:rsidRPr="003068E3">
        <w:rPr>
          <w:rFonts w:ascii="Times New Roman" w:hAnsi="Times New Roman"/>
        </w:rPr>
        <w:t xml:space="preserve"> мыла хозяйственного для стирки спецодежды ФКП «Аэропорты Чукотки»</w:t>
      </w:r>
      <w:r w:rsidR="00C85FC4">
        <w:rPr>
          <w:rFonts w:ascii="Times New Roman" w:hAnsi="Times New Roman"/>
        </w:rPr>
        <w:t>.</w:t>
      </w:r>
    </w:p>
    <w:p w14:paraId="6DB53C69" w14:textId="21E2C52E" w:rsidR="00B231DB" w:rsidRPr="00B231DB" w:rsidRDefault="002A0438" w:rsidP="00B231DB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3. </w:t>
      </w:r>
      <w:r w:rsidR="00B231DB" w:rsidRPr="00B231DB">
        <w:rPr>
          <w:rFonts w:ascii="Times New Roman" w:hAnsi="Times New Roman"/>
          <w:color w:val="000000"/>
        </w:rPr>
        <w:t xml:space="preserve">Извещение о проведении запроса предложений в электронной форме, </w:t>
      </w:r>
      <w:proofErr w:type="gramStart"/>
      <w:r w:rsidR="00B231DB" w:rsidRPr="00B231DB">
        <w:rPr>
          <w:rFonts w:ascii="Times New Roman" w:hAnsi="Times New Roman"/>
          <w:color w:val="000000"/>
        </w:rPr>
        <w:t>участниками  которого</w:t>
      </w:r>
      <w:proofErr w:type="gramEnd"/>
      <w:r w:rsidR="00B231DB" w:rsidRPr="00B231DB">
        <w:rPr>
          <w:rFonts w:ascii="Times New Roman" w:hAnsi="Times New Roman"/>
          <w:color w:val="000000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ED286D">
        <w:rPr>
          <w:rFonts w:ascii="Times New Roman" w:hAnsi="Times New Roman"/>
          <w:color w:val="000000"/>
        </w:rPr>
        <w:t>24</w:t>
      </w:r>
      <w:r w:rsidR="00B231DB"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="00B231DB"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="00B231DB" w:rsidRPr="00B231DB">
        <w:rPr>
          <w:rFonts w:ascii="Times New Roman" w:hAnsi="Times New Roman"/>
          <w:color w:val="000000"/>
        </w:rPr>
        <w:t xml:space="preserve"> года на универсальной торговой платформе АО «Сбербанк-АСТ» (далее – УТП)  utp.sberbank-ast.ru,  извещение № </w:t>
      </w:r>
      <w:r w:rsidR="00C85FC4" w:rsidRPr="003068E3">
        <w:rPr>
          <w:rFonts w:ascii="Times New Roman" w:eastAsia="Times New Roman" w:hAnsi="Times New Roman"/>
          <w:lang w:eastAsia="ru-RU"/>
        </w:rPr>
        <w:t>32312053650</w:t>
      </w:r>
      <w:r w:rsidR="00B231DB" w:rsidRPr="00B231DB">
        <w:rPr>
          <w:rFonts w:ascii="Times New Roman" w:hAnsi="Times New Roman"/>
          <w:color w:val="000000"/>
        </w:rPr>
        <w:t>.</w:t>
      </w:r>
    </w:p>
    <w:p w14:paraId="5CDB8B58" w14:textId="74F6E130" w:rsidR="00B231DB" w:rsidRPr="00B231DB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окончания срока подачи заявок (время московское):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 xml:space="preserve">г. </w:t>
      </w:r>
      <w:r w:rsidR="001166CC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>:00</w:t>
      </w:r>
    </w:p>
    <w:p w14:paraId="6D7D8AE7" w14:textId="0FB4E48A" w:rsidR="002A0438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рассмотрения первых частей заявок (время местное):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>г.</w:t>
      </w:r>
      <w:r w:rsidR="001166CC">
        <w:rPr>
          <w:rFonts w:ascii="Times New Roman" w:hAnsi="Times New Roman"/>
          <w:color w:val="000000"/>
        </w:rPr>
        <w:t xml:space="preserve"> 11:</w:t>
      </w:r>
      <w:r w:rsidR="00C85FC4">
        <w:rPr>
          <w:rFonts w:ascii="Times New Roman" w:hAnsi="Times New Roman"/>
          <w:color w:val="000000"/>
        </w:rPr>
        <w:t>50</w:t>
      </w:r>
    </w:p>
    <w:p w14:paraId="0446BB41" w14:textId="718807AC" w:rsidR="00532454" w:rsidRPr="003A5862" w:rsidRDefault="00532454" w:rsidP="00532454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857ACA">
        <w:rPr>
          <w:rFonts w:ascii="Times New Roman" w:hAnsi="Times New Roman"/>
          <w:color w:val="000000"/>
        </w:rPr>
        <w:t>Дата и время рассмотрения вторых ч</w:t>
      </w:r>
      <w:r>
        <w:rPr>
          <w:rFonts w:ascii="Times New Roman" w:hAnsi="Times New Roman"/>
          <w:color w:val="000000"/>
        </w:rPr>
        <w:t xml:space="preserve">астей заявок (время местное): </w:t>
      </w:r>
      <w:r w:rsidR="00ED286D">
        <w:rPr>
          <w:rFonts w:ascii="Times New Roman" w:hAnsi="Times New Roman"/>
          <w:color w:val="000000"/>
        </w:rPr>
        <w:t>«02»</w:t>
      </w:r>
      <w:r w:rsidRPr="00857ACA">
        <w:rPr>
          <w:rFonts w:ascii="Times New Roman" w:hAnsi="Times New Roman"/>
          <w:color w:val="000000"/>
        </w:rPr>
        <w:t xml:space="preserve"> </w:t>
      </w:r>
      <w:r w:rsidR="00ED286D">
        <w:rPr>
          <w:rFonts w:ascii="Times New Roman" w:hAnsi="Times New Roman"/>
          <w:color w:val="000000"/>
        </w:rPr>
        <w:t xml:space="preserve">февраля </w:t>
      </w:r>
      <w:r w:rsidRPr="00857ACA">
        <w:rPr>
          <w:rFonts w:ascii="Times New Roman" w:hAnsi="Times New Roman"/>
          <w:color w:val="000000"/>
        </w:rPr>
        <w:t>202</w:t>
      </w:r>
      <w:r w:rsidR="001166CC">
        <w:rPr>
          <w:rFonts w:ascii="Times New Roman" w:hAnsi="Times New Roman"/>
          <w:color w:val="000000"/>
        </w:rPr>
        <w:t>3</w:t>
      </w:r>
      <w:r w:rsidRPr="00857ACA">
        <w:rPr>
          <w:rFonts w:ascii="Times New Roman" w:hAnsi="Times New Roman"/>
          <w:color w:val="000000"/>
        </w:rPr>
        <w:t>г</w:t>
      </w:r>
      <w:r w:rsidR="00610771">
        <w:rPr>
          <w:rFonts w:ascii="Times New Roman" w:hAnsi="Times New Roman"/>
          <w:color w:val="000000"/>
        </w:rPr>
        <w:t xml:space="preserve">. </w:t>
      </w:r>
      <w:r w:rsidR="00102F99">
        <w:rPr>
          <w:rFonts w:ascii="Times New Roman" w:hAnsi="Times New Roman"/>
          <w:color w:val="000000"/>
        </w:rPr>
        <w:t>14:</w:t>
      </w:r>
      <w:r w:rsidR="00C85FC4">
        <w:rPr>
          <w:rFonts w:ascii="Times New Roman" w:hAnsi="Times New Roman"/>
          <w:color w:val="000000"/>
        </w:rPr>
        <w:t>40</w:t>
      </w:r>
    </w:p>
    <w:p w14:paraId="5F7E250F" w14:textId="0F3A36A5" w:rsidR="00295F51" w:rsidRDefault="002A0438" w:rsidP="009D3633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Pr="003A5862">
        <w:rPr>
          <w:rFonts w:ascii="Times New Roman" w:hAnsi="Times New Roman"/>
        </w:rPr>
        <w:t xml:space="preserve"> «</w:t>
      </w:r>
      <w:r w:rsidR="00ED286D">
        <w:rPr>
          <w:rFonts w:ascii="Times New Roman" w:hAnsi="Times New Roman"/>
        </w:rPr>
        <w:t>02</w:t>
      </w:r>
      <w:r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 xml:space="preserve">февраля </w:t>
      </w:r>
      <w:r w:rsidR="00295F51">
        <w:rPr>
          <w:rFonts w:ascii="Times New Roman" w:hAnsi="Times New Roman"/>
        </w:rPr>
        <w:t>202</w:t>
      </w:r>
      <w:r w:rsidR="001166CC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адресу:</w:t>
      </w:r>
      <w:r w:rsidRPr="003A5862">
        <w:rPr>
          <w:rFonts w:ascii="Times New Roman" w:hAnsi="Times New Roman"/>
          <w:color w:val="000000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3643F323" w14:textId="77777777" w:rsidR="009D3633" w:rsidRPr="003A5862" w:rsidRDefault="009D3633" w:rsidP="009D3633">
      <w:pPr>
        <w:ind w:firstLine="567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674F4785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AAD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6885926D" w14:textId="77777777" w:rsidR="002A0438" w:rsidRPr="003A5862" w:rsidRDefault="002A0438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42F3C0E8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7B70B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76B61941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1BA7C13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C6C82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51B841A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7B2209BD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C712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7D25DB" w14:textId="51B4BFC3" w:rsidR="002A0438" w:rsidRPr="003A5862" w:rsidRDefault="003A5862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>. Гергель Виктория Дмитриевна – главный бухгалтер ФКП «Аэропорты Чукотки»</w:t>
            </w:r>
            <w:r w:rsidR="00625C81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B231DB" w:rsidRPr="00B231DB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EE256F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C86E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E312843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41AA9F1E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F76F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33F463EF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>. Шмунк Екатерина Викторовна – ведущий юрисконсульт ФКП «Аэропорты Чукотки»;</w:t>
            </w:r>
          </w:p>
        </w:tc>
      </w:tr>
      <w:tr w:rsidR="002A0438" w:rsidRPr="003A5862" w14:paraId="33CA8D07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0CD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28A3ED12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C9115F0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65039491" w14:textId="0F2B9C83" w:rsidR="00B61745" w:rsidRPr="003A5862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Всего на заседании присутств</w:t>
      </w:r>
      <w:r w:rsidR="00820B5A" w:rsidRPr="003A5862">
        <w:rPr>
          <w:rFonts w:ascii="Times New Roman" w:hAnsi="Times New Roman"/>
        </w:rPr>
        <w:t>уют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6</w:t>
      </w:r>
      <w:r w:rsidRPr="003A5862">
        <w:rPr>
          <w:rFonts w:ascii="Times New Roman" w:hAnsi="Times New Roman"/>
        </w:rPr>
        <w:t xml:space="preserve"> членов комиссии, что составл</w:t>
      </w:r>
      <w:r w:rsidR="00820B5A" w:rsidRPr="003A5862">
        <w:rPr>
          <w:rFonts w:ascii="Times New Roman" w:hAnsi="Times New Roman"/>
        </w:rPr>
        <w:t>яет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86</w:t>
      </w:r>
      <w:r w:rsidRPr="003A5862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55676C98" w14:textId="77777777" w:rsidR="00E952AC" w:rsidRPr="003A5862" w:rsidRDefault="002A0438" w:rsidP="00BB05A0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3BF7CABC" w14:textId="69757EB4" w:rsidR="00B06A11" w:rsidRPr="003A5862" w:rsidRDefault="001A5920" w:rsidP="00ED286D">
      <w:pPr>
        <w:ind w:firstLine="567"/>
        <w:rPr>
          <w:rFonts w:ascii="Times New Roman" w:hAnsi="Times New Roman"/>
        </w:rPr>
      </w:pPr>
      <w:r w:rsidRPr="00102F99">
        <w:rPr>
          <w:rFonts w:ascii="Times New Roman" w:hAnsi="Times New Roman"/>
          <w:color w:val="000000"/>
        </w:rPr>
        <w:t>5</w:t>
      </w:r>
      <w:r w:rsidR="0003754A" w:rsidRPr="00102F99">
        <w:rPr>
          <w:rFonts w:ascii="Times New Roman" w:hAnsi="Times New Roman"/>
          <w:color w:val="000000"/>
        </w:rPr>
        <w:t>.</w:t>
      </w:r>
      <w:r w:rsidR="0003754A" w:rsidRPr="003A5862">
        <w:rPr>
          <w:rFonts w:ascii="Times New Roman" w:hAnsi="Times New Roman"/>
          <w:color w:val="000000"/>
        </w:rPr>
        <w:t xml:space="preserve"> </w:t>
      </w:r>
      <w:r w:rsidR="00C85FC4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C85FC4" w:rsidRPr="00D31C90">
        <w:rPr>
          <w:rFonts w:ascii="Times New Roman" w:hAnsi="Times New Roman"/>
        </w:rPr>
        <w:t>запроса предложений</w:t>
      </w:r>
      <w:r w:rsidR="00C85FC4" w:rsidRPr="003A5862">
        <w:rPr>
          <w:rFonts w:ascii="Times New Roman" w:hAnsi="Times New Roman"/>
        </w:rPr>
        <w:t xml:space="preserve">, срока подачи заявок на участие в </w:t>
      </w:r>
      <w:r w:rsidR="00C85FC4" w:rsidRPr="00D31C90">
        <w:rPr>
          <w:rFonts w:ascii="Times New Roman" w:hAnsi="Times New Roman"/>
        </w:rPr>
        <w:t>запрос</w:t>
      </w:r>
      <w:r w:rsidR="00C85FC4">
        <w:rPr>
          <w:rFonts w:ascii="Times New Roman" w:hAnsi="Times New Roman"/>
        </w:rPr>
        <w:t>е</w:t>
      </w:r>
      <w:r w:rsidR="00C85FC4" w:rsidRPr="00D31C90">
        <w:rPr>
          <w:rFonts w:ascii="Times New Roman" w:hAnsi="Times New Roman"/>
        </w:rPr>
        <w:t xml:space="preserve"> предложений</w:t>
      </w:r>
      <w:r w:rsidR="00C85FC4" w:rsidRPr="003A5862">
        <w:rPr>
          <w:rFonts w:ascii="Times New Roman" w:hAnsi="Times New Roman"/>
        </w:rPr>
        <w:t xml:space="preserve">  «</w:t>
      </w:r>
      <w:r w:rsidR="00C85FC4">
        <w:rPr>
          <w:rFonts w:ascii="Times New Roman" w:hAnsi="Times New Roman"/>
        </w:rPr>
        <w:t>01</w:t>
      </w:r>
      <w:r w:rsidR="00C85FC4" w:rsidRPr="003A5862">
        <w:rPr>
          <w:rFonts w:ascii="Times New Roman" w:hAnsi="Times New Roman"/>
        </w:rPr>
        <w:t xml:space="preserve">» </w:t>
      </w:r>
      <w:r w:rsidR="00C85FC4">
        <w:rPr>
          <w:rFonts w:ascii="Times New Roman" w:hAnsi="Times New Roman"/>
        </w:rPr>
        <w:t>февраля 2023</w:t>
      </w:r>
      <w:r w:rsidR="00C85FC4" w:rsidRPr="003A5862">
        <w:rPr>
          <w:rFonts w:ascii="Times New Roman" w:hAnsi="Times New Roman"/>
        </w:rPr>
        <w:t xml:space="preserve"> года в </w:t>
      </w:r>
      <w:r w:rsidR="00C85FC4">
        <w:rPr>
          <w:rFonts w:ascii="Times New Roman" w:hAnsi="Times New Roman"/>
        </w:rPr>
        <w:t>01</w:t>
      </w:r>
      <w:r w:rsidR="00C85FC4" w:rsidRPr="003A5862">
        <w:rPr>
          <w:rFonts w:ascii="Times New Roman" w:hAnsi="Times New Roman"/>
        </w:rPr>
        <w:t xml:space="preserve"> часов 00 минут </w:t>
      </w:r>
      <w:r w:rsidR="00C85FC4">
        <w:rPr>
          <w:rFonts w:ascii="Times New Roman" w:hAnsi="Times New Roman"/>
        </w:rPr>
        <w:t>было</w:t>
      </w:r>
      <w:r w:rsidR="00C85FC4" w:rsidRPr="003A5862">
        <w:rPr>
          <w:rFonts w:ascii="Times New Roman" w:hAnsi="Times New Roman"/>
        </w:rPr>
        <w:t xml:space="preserve"> подан</w:t>
      </w:r>
      <w:r w:rsidR="00C85FC4">
        <w:rPr>
          <w:rFonts w:ascii="Times New Roman" w:hAnsi="Times New Roman"/>
        </w:rPr>
        <w:t>о</w:t>
      </w:r>
      <w:r w:rsidR="00C85FC4" w:rsidRPr="003A5862">
        <w:rPr>
          <w:rFonts w:ascii="Times New Roman" w:hAnsi="Times New Roman"/>
        </w:rPr>
        <w:t xml:space="preserve"> </w:t>
      </w:r>
      <w:r w:rsidR="00C85FC4">
        <w:rPr>
          <w:rFonts w:ascii="Times New Roman" w:hAnsi="Times New Roman"/>
        </w:rPr>
        <w:t>5 (пять</w:t>
      </w:r>
      <w:r w:rsidR="00C85FC4" w:rsidRPr="003A5862">
        <w:rPr>
          <w:rFonts w:ascii="Times New Roman" w:hAnsi="Times New Roman"/>
        </w:rPr>
        <w:t>) заяв</w:t>
      </w:r>
      <w:r w:rsidR="00C85FC4">
        <w:rPr>
          <w:rFonts w:ascii="Times New Roman" w:hAnsi="Times New Roman"/>
        </w:rPr>
        <w:t>ок</w:t>
      </w:r>
      <w:r w:rsidR="00C85FC4" w:rsidRPr="003A5862">
        <w:rPr>
          <w:rFonts w:ascii="Times New Roman" w:hAnsi="Times New Roman"/>
        </w:rPr>
        <w:t xml:space="preserve"> от участник</w:t>
      </w:r>
      <w:r w:rsidR="00C85FC4">
        <w:rPr>
          <w:rFonts w:ascii="Times New Roman" w:hAnsi="Times New Roman"/>
        </w:rPr>
        <w:t>ов</w:t>
      </w:r>
      <w:r w:rsidR="00C85FC4" w:rsidRPr="003A5862">
        <w:rPr>
          <w:rFonts w:ascii="Times New Roman" w:hAnsi="Times New Roman"/>
        </w:rPr>
        <w:t xml:space="preserve"> размещения заказа с порядковым</w:t>
      </w:r>
      <w:r w:rsidR="00C85FC4">
        <w:rPr>
          <w:rFonts w:ascii="Times New Roman" w:hAnsi="Times New Roman"/>
        </w:rPr>
        <w:t>и</w:t>
      </w:r>
      <w:r w:rsidR="00C85FC4" w:rsidRPr="003A5862">
        <w:rPr>
          <w:rFonts w:ascii="Times New Roman" w:hAnsi="Times New Roman"/>
        </w:rPr>
        <w:t xml:space="preserve"> номер</w:t>
      </w:r>
      <w:r w:rsidR="00C85FC4">
        <w:rPr>
          <w:rFonts w:ascii="Times New Roman" w:hAnsi="Times New Roman"/>
        </w:rPr>
        <w:t>а</w:t>
      </w:r>
      <w:r w:rsidR="00C85FC4" w:rsidRPr="003A5862">
        <w:rPr>
          <w:rFonts w:ascii="Times New Roman" w:hAnsi="Times New Roman"/>
        </w:rPr>
        <w:t>м</w:t>
      </w:r>
      <w:r w:rsidR="00C85FC4">
        <w:rPr>
          <w:rFonts w:ascii="Times New Roman" w:hAnsi="Times New Roman"/>
        </w:rPr>
        <w:t>и</w:t>
      </w:r>
      <w:r w:rsidR="00C85FC4" w:rsidRPr="003A5862">
        <w:rPr>
          <w:rFonts w:ascii="Times New Roman" w:hAnsi="Times New Roman"/>
        </w:rPr>
        <w:t xml:space="preserve"> «</w:t>
      </w:r>
      <w:r w:rsidR="00C85FC4">
        <w:rPr>
          <w:rFonts w:ascii="Times New Roman" w:hAnsi="Times New Roman"/>
        </w:rPr>
        <w:t xml:space="preserve">236», «7873», «2965», «5886» и «544» </w:t>
      </w:r>
      <w:r w:rsidR="00C85FC4" w:rsidRPr="003A5862">
        <w:rPr>
          <w:rFonts w:ascii="Times New Roman" w:hAnsi="Times New Roman"/>
        </w:rPr>
        <w:lastRenderedPageBreak/>
        <w:t xml:space="preserve">на участие в </w:t>
      </w:r>
      <w:r w:rsidR="00C85FC4">
        <w:rPr>
          <w:rFonts w:ascii="Times New Roman" w:hAnsi="Times New Roman"/>
        </w:rPr>
        <w:t>запросе</w:t>
      </w:r>
      <w:r w:rsidR="00C85FC4" w:rsidRPr="00D31C90">
        <w:rPr>
          <w:rFonts w:ascii="Times New Roman" w:hAnsi="Times New Roman"/>
        </w:rPr>
        <w:t xml:space="preserve"> предложений</w:t>
      </w:r>
      <w:r w:rsidR="00C85FC4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C85FC4" w:rsidRPr="003A5862">
        <w:rPr>
          <w:rFonts w:ascii="Times New Roman" w:hAnsi="Times New Roman"/>
        </w:rPr>
        <w:t>.</w:t>
      </w:r>
    </w:p>
    <w:p w14:paraId="40855B36" w14:textId="7152E503" w:rsidR="00532454" w:rsidRPr="005229F3" w:rsidRDefault="00532454" w:rsidP="00B06A11">
      <w:pPr>
        <w:ind w:firstLine="567"/>
        <w:rPr>
          <w:rFonts w:ascii="Times New Roman" w:eastAsia="Times New Roman" w:hAnsi="Times New Roman"/>
          <w:lang w:eastAsia="ru-RU"/>
        </w:rPr>
      </w:pPr>
      <w:r w:rsidRPr="005229F3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Pr="005229F3">
        <w:rPr>
          <w:rFonts w:ascii="Times New Roman" w:eastAsia="Times New Roman" w:hAnsi="Times New Roman"/>
          <w:lang w:eastAsia="ru-RU"/>
        </w:rPr>
        <w:t xml:space="preserve"> </w:t>
      </w:r>
      <w:r w:rsidR="00B231DB">
        <w:rPr>
          <w:rFonts w:ascii="Times New Roman" w:eastAsia="Times New Roman" w:hAnsi="Times New Roman"/>
          <w:lang w:eastAsia="ru-RU"/>
        </w:rPr>
        <w:t xml:space="preserve">(протокол № </w:t>
      </w:r>
      <w:r w:rsidR="00C85FC4">
        <w:rPr>
          <w:rFonts w:ascii="Times New Roman" w:eastAsia="Times New Roman" w:hAnsi="Times New Roman"/>
          <w:lang w:eastAsia="ru-RU"/>
        </w:rPr>
        <w:t>4</w:t>
      </w:r>
      <w:r w:rsidR="001166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В/ЗП-202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ED286D"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.</w:t>
      </w:r>
      <w:r w:rsidR="001166CC">
        <w:rPr>
          <w:rFonts w:ascii="Times New Roman" w:eastAsia="Times New Roman" w:hAnsi="Times New Roman"/>
          <w:lang w:eastAsia="ru-RU"/>
        </w:rPr>
        <w:t>0</w:t>
      </w:r>
      <w:r w:rsidR="00ED286D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г.) </w:t>
      </w:r>
      <w:r w:rsidRPr="005229F3">
        <w:rPr>
          <w:rFonts w:ascii="Times New Roman" w:eastAsia="Times New Roman" w:hAnsi="Times New Roman"/>
          <w:lang w:eastAsia="ru-RU"/>
        </w:rPr>
        <w:t>был</w:t>
      </w:r>
      <w:r>
        <w:rPr>
          <w:rFonts w:ascii="Times New Roman" w:eastAsia="Times New Roman" w:hAnsi="Times New Roman"/>
          <w:lang w:eastAsia="ru-RU"/>
        </w:rPr>
        <w:t>о</w:t>
      </w:r>
      <w:r w:rsidRPr="005229F3">
        <w:rPr>
          <w:rFonts w:ascii="Times New Roman" w:eastAsia="Times New Roman" w:hAnsi="Times New Roman"/>
          <w:lang w:eastAsia="ru-RU"/>
        </w:rPr>
        <w:t xml:space="preserve"> принят</w:t>
      </w:r>
      <w:r>
        <w:rPr>
          <w:rFonts w:ascii="Times New Roman" w:eastAsia="Times New Roman" w:hAnsi="Times New Roman"/>
          <w:lang w:eastAsia="ru-RU"/>
        </w:rPr>
        <w:t>о следующе</w:t>
      </w:r>
      <w:r w:rsidRPr="005229F3">
        <w:rPr>
          <w:rFonts w:ascii="Times New Roman" w:eastAsia="Times New Roman" w:hAnsi="Times New Roman"/>
          <w:lang w:eastAsia="ru-RU"/>
        </w:rPr>
        <w:t>е решени</w:t>
      </w:r>
      <w:r>
        <w:rPr>
          <w:rFonts w:ascii="Times New Roman" w:eastAsia="Times New Roman" w:hAnsi="Times New Roman"/>
          <w:lang w:eastAsia="ru-RU"/>
        </w:rPr>
        <w:t>е</w:t>
      </w:r>
      <w:r w:rsidRPr="005229F3">
        <w:rPr>
          <w:rFonts w:ascii="Times New Roman" w:eastAsia="Times New Roman" w:hAnsi="Times New Roman"/>
          <w:lang w:eastAsia="ru-RU"/>
        </w:rPr>
        <w:t xml:space="preserve">: </w:t>
      </w:r>
    </w:p>
    <w:p w14:paraId="6849A35A" w14:textId="60217786" w:rsidR="00A03C87" w:rsidRPr="00C85FC4" w:rsidRDefault="00A03C87" w:rsidP="00C85FC4">
      <w:pPr>
        <w:pStyle w:val="a3"/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CF7068">
        <w:rPr>
          <w:rFonts w:ascii="Times New Roman" w:eastAsia="Times New Roman" w:hAnsi="Times New Roman"/>
          <w:lang w:eastAsia="ru-RU"/>
        </w:rPr>
        <w:t xml:space="preserve"> </w:t>
      </w:r>
      <w:r w:rsidR="00C85FC4" w:rsidRPr="00C85FC4">
        <w:rPr>
          <w:rFonts w:ascii="Times New Roman" w:eastAsia="Times New Roman" w:hAnsi="Times New Roman"/>
          <w:lang w:eastAsia="ru-RU"/>
        </w:rPr>
        <w:t>Допустить к участию</w:t>
      </w:r>
      <w:r w:rsidR="00C85FC4" w:rsidRPr="008C0A31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 и признать Участниками размещения заказа с порядковыми номерами </w:t>
      </w:r>
      <w:r w:rsidR="00C85FC4" w:rsidRPr="003A5862">
        <w:rPr>
          <w:rFonts w:ascii="Times New Roman" w:hAnsi="Times New Roman"/>
        </w:rPr>
        <w:t>«</w:t>
      </w:r>
      <w:r w:rsidR="00C85FC4">
        <w:rPr>
          <w:rFonts w:ascii="Times New Roman" w:hAnsi="Times New Roman"/>
        </w:rPr>
        <w:t xml:space="preserve">236», «7873», «5886» и «544» </w:t>
      </w:r>
      <w:r w:rsidR="00C85FC4" w:rsidRPr="008C0A31">
        <w:rPr>
          <w:rFonts w:ascii="Times New Roman" w:eastAsia="Times New Roman" w:hAnsi="Times New Roman"/>
          <w:lang w:eastAsia="ru-RU"/>
        </w:rPr>
        <w:t xml:space="preserve">участников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="00C85FC4" w:rsidRPr="003068E3">
        <w:rPr>
          <w:rFonts w:ascii="Times New Roman" w:eastAsia="Times New Roman" w:hAnsi="Times New Roman"/>
          <w:lang w:eastAsia="ru-RU"/>
        </w:rPr>
        <w:t>32312053650</w:t>
      </w:r>
      <w:r w:rsidR="00C85FC4" w:rsidRPr="008C0A31">
        <w:rPr>
          <w:rFonts w:ascii="Times New Roman" w:eastAsia="Times New Roman" w:hAnsi="Times New Roman"/>
          <w:lang w:eastAsia="ru-RU"/>
        </w:rPr>
        <w:t>).</w:t>
      </w:r>
    </w:p>
    <w:p w14:paraId="1DE225E7" w14:textId="77777777" w:rsidR="00C85FC4" w:rsidRPr="00CB632D" w:rsidRDefault="00C85FC4" w:rsidP="00C85FC4">
      <w:pPr>
        <w:pStyle w:val="a3"/>
        <w:spacing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C85FC4">
        <w:rPr>
          <w:rFonts w:ascii="Times New Roman" w:eastAsia="Times New Roman" w:hAnsi="Times New Roman"/>
          <w:lang w:eastAsia="ru-RU"/>
        </w:rPr>
        <w:t>Не допустить к участию</w:t>
      </w:r>
      <w:r w:rsidRPr="00CB632D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 xml:space="preserve"> и не </w:t>
      </w:r>
      <w:r w:rsidRPr="003A5862">
        <w:rPr>
          <w:rFonts w:ascii="Times New Roman" w:eastAsia="Times New Roman" w:hAnsi="Times New Roman"/>
          <w:lang w:eastAsia="ru-RU"/>
        </w:rPr>
        <w:t>призна</w:t>
      </w:r>
      <w:r>
        <w:rPr>
          <w:rFonts w:ascii="Times New Roman" w:eastAsia="Times New Roman" w:hAnsi="Times New Roman"/>
          <w:lang w:eastAsia="ru-RU"/>
        </w:rPr>
        <w:t>ва</w:t>
      </w:r>
      <w:r w:rsidRPr="003A5862">
        <w:rPr>
          <w:rFonts w:ascii="Times New Roman" w:eastAsia="Times New Roman" w:hAnsi="Times New Roman"/>
          <w:lang w:eastAsia="ru-RU"/>
        </w:rPr>
        <w:t>ть 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 номер</w:t>
      </w:r>
      <w:r>
        <w:rPr>
          <w:rFonts w:ascii="Times New Roman" w:eastAsia="Times New Roman" w:hAnsi="Times New Roman"/>
          <w:lang w:eastAsia="ru-RU"/>
        </w:rPr>
        <w:t>ом</w:t>
      </w:r>
      <w:r w:rsidRPr="00CB632D">
        <w:rPr>
          <w:rFonts w:ascii="Times New Roman" w:eastAsia="Times New Roman" w:hAnsi="Times New Roman"/>
          <w:lang w:eastAsia="ru-RU"/>
        </w:rPr>
        <w:t xml:space="preserve"> </w:t>
      </w:r>
      <w:r w:rsidRPr="00CB632D">
        <w:rPr>
          <w:rFonts w:ascii="Times New Roman" w:hAnsi="Times New Roman"/>
        </w:rPr>
        <w:t>«</w:t>
      </w:r>
      <w:r>
        <w:rPr>
          <w:rFonts w:ascii="Times New Roman" w:hAnsi="Times New Roman"/>
        </w:rPr>
        <w:t>2965</w:t>
      </w:r>
      <w:r w:rsidRPr="00CB632D">
        <w:rPr>
          <w:rFonts w:ascii="Times New Roman" w:hAnsi="Times New Roman"/>
        </w:rPr>
        <w:t xml:space="preserve">» </w:t>
      </w:r>
      <w:r w:rsidRPr="00CB632D">
        <w:rPr>
          <w:rFonts w:ascii="Times New Roman" w:eastAsia="Times New Roman" w:hAnsi="Times New Roman"/>
          <w:lang w:eastAsia="ru-RU"/>
        </w:rPr>
        <w:t>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CB632D">
        <w:rPr>
          <w:rFonts w:ascii="Times New Roman" w:eastAsia="Times New Roman" w:hAnsi="Times New Roman"/>
          <w:lang w:eastAsia="ru-RU"/>
        </w:rPr>
        <w:t xml:space="preserve">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Pr="003068E3">
        <w:rPr>
          <w:rFonts w:ascii="Times New Roman" w:eastAsia="Times New Roman" w:hAnsi="Times New Roman"/>
          <w:lang w:eastAsia="ru-RU"/>
        </w:rPr>
        <w:t>32312053650</w:t>
      </w:r>
      <w:r w:rsidRPr="00CB632D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14:paraId="5678C889" w14:textId="72B222B5" w:rsidR="00C85FC4" w:rsidRDefault="00C85FC4" w:rsidP="00CF7068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5A3ED5CE" w14:textId="11D4F0A5" w:rsidR="00C85FC4" w:rsidRPr="00FC1283" w:rsidRDefault="00C85FC4" w:rsidP="00C85FC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946AB0">
        <w:rPr>
          <w:rFonts w:ascii="Times New Roman" w:eastAsia="Times New Roman" w:hAnsi="Times New Roman"/>
          <w:lang w:eastAsia="ru-RU"/>
        </w:rPr>
        <w:t>236</w:t>
      </w:r>
      <w:r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(ООО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C85FC4" w:rsidRPr="00FC1283" w14:paraId="5FFFE5F6" w14:textId="77777777" w:rsidTr="00AF696E">
        <w:trPr>
          <w:trHeight w:hRule="exact" w:val="1183"/>
        </w:trPr>
        <w:tc>
          <w:tcPr>
            <w:tcW w:w="1526" w:type="dxa"/>
            <w:vAlign w:val="center"/>
          </w:tcPr>
          <w:p w14:paraId="379D1F72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1CC2990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3063484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BD90397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7F6BA75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C85FC4" w:rsidRPr="00FC1283" w14:paraId="11B76FD6" w14:textId="77777777" w:rsidTr="00AF696E">
        <w:trPr>
          <w:trHeight w:hRule="exact" w:val="2564"/>
        </w:trPr>
        <w:tc>
          <w:tcPr>
            <w:tcW w:w="1526" w:type="dxa"/>
            <w:vAlign w:val="center"/>
          </w:tcPr>
          <w:p w14:paraId="7725E61B" w14:textId="0509EBC7" w:rsidR="00C85FC4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236</w:t>
            </w:r>
          </w:p>
        </w:tc>
        <w:tc>
          <w:tcPr>
            <w:tcW w:w="2835" w:type="dxa"/>
            <w:vAlign w:val="center"/>
          </w:tcPr>
          <w:p w14:paraId="03F98E8D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17DE6AB4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690087, Г. Владивосток, ул. Снеговая, 2Б </w:t>
            </w:r>
          </w:p>
        </w:tc>
        <w:tc>
          <w:tcPr>
            <w:tcW w:w="1701" w:type="dxa"/>
            <w:vAlign w:val="center"/>
          </w:tcPr>
          <w:p w14:paraId="4AB026B3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(423) 279-02-55</w:t>
            </w:r>
          </w:p>
        </w:tc>
        <w:tc>
          <w:tcPr>
            <w:tcW w:w="1559" w:type="dxa"/>
            <w:vAlign w:val="center"/>
          </w:tcPr>
          <w:p w14:paraId="62C97A6A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2539097395</w:t>
            </w:r>
            <w:r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</w:t>
            </w:r>
          </w:p>
          <w:p w14:paraId="666A2918" w14:textId="77777777" w:rsidR="00C85FC4" w:rsidRPr="00FC1283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253901001</w:t>
            </w:r>
          </w:p>
        </w:tc>
      </w:tr>
    </w:tbl>
    <w:p w14:paraId="6ED8EB9B" w14:textId="77777777" w:rsidR="00D13D90" w:rsidRDefault="00D13D90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54A30B8" w14:textId="6BB08B32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>Сведения об 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4A3BE3BA" w14:textId="77777777" w:rsidR="00C85FC4" w:rsidRPr="00FC1283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 на соответствие требованиям, установленным документацией, и приняла следующее решение:</w:t>
      </w:r>
    </w:p>
    <w:p w14:paraId="769C2B16" w14:textId="12D38FA0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D13D90" w:rsidRPr="003068E3">
        <w:rPr>
          <w:rFonts w:ascii="Times New Roman" w:eastAsia="Times New Roman" w:hAnsi="Times New Roman"/>
          <w:lang w:eastAsia="ru-RU"/>
        </w:rPr>
        <w:t>32312053650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FC1283">
        <w:rPr>
          <w:rFonts w:ascii="Times New Roman" w:eastAsia="Times New Roman" w:hAnsi="Times New Roman"/>
          <w:lang w:eastAsia="ru-RU"/>
        </w:rPr>
        <w:t>ООО «</w:t>
      </w:r>
      <w:r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6A23A248" w14:textId="77777777" w:rsidR="00D13D90" w:rsidRPr="00FC1283" w:rsidRDefault="00D13D90" w:rsidP="00C85FC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602DE6F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C85FC4" w:rsidRPr="00C32D7F" w14:paraId="5ECFA40E" w14:textId="77777777" w:rsidTr="00AF696E">
        <w:trPr>
          <w:jc w:val="center"/>
        </w:trPr>
        <w:tc>
          <w:tcPr>
            <w:tcW w:w="568" w:type="dxa"/>
            <w:vMerge w:val="restart"/>
          </w:tcPr>
          <w:p w14:paraId="5C03B627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156FD721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7E9CC21C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C85FC4" w:rsidRPr="00C32D7F" w14:paraId="03C0804A" w14:textId="77777777" w:rsidTr="00AF696E">
        <w:trPr>
          <w:jc w:val="center"/>
        </w:trPr>
        <w:tc>
          <w:tcPr>
            <w:tcW w:w="568" w:type="dxa"/>
            <w:vMerge/>
          </w:tcPr>
          <w:p w14:paraId="5ED59EE7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43DDA63" w14:textId="77777777" w:rsidR="00C85FC4" w:rsidRPr="00C32D7F" w:rsidRDefault="00C85FC4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13EFD2F9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27D471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B1E074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A098C8D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3B61D6B0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3375F322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EFD26FC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60CD5DE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41981DEA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C85FC4" w:rsidRPr="00C32D7F" w14:paraId="24BFBE72" w14:textId="77777777" w:rsidTr="00AF696E">
        <w:trPr>
          <w:trHeight w:val="361"/>
          <w:jc w:val="center"/>
        </w:trPr>
        <w:tc>
          <w:tcPr>
            <w:tcW w:w="568" w:type="dxa"/>
            <w:vAlign w:val="center"/>
          </w:tcPr>
          <w:p w14:paraId="0B06480A" w14:textId="77777777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B06611B" w14:textId="6D5EBEC6" w:rsidR="00C85FC4" w:rsidRPr="00C32D7F" w:rsidRDefault="00C85FC4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94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C80880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2AFAD91D" w14:textId="77777777" w:rsidR="00C85FC4" w:rsidRPr="00C32D7F" w:rsidRDefault="00C85FC4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467F35E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2F04213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6623C684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05839A36" w14:textId="77777777" w:rsidR="00C85FC4" w:rsidRPr="00C32D7F" w:rsidRDefault="00C85FC4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AF9D10F" w14:textId="77777777" w:rsidR="00C85FC4" w:rsidRDefault="00C85FC4" w:rsidP="00C85FC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6EA6C05" w14:textId="31687584" w:rsidR="00C85FC4" w:rsidRDefault="00C85FC4" w:rsidP="00D13D90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0F71135C" w14:textId="77777777" w:rsidR="00D13D90" w:rsidRDefault="00D13D90" w:rsidP="00D13D90">
      <w:pPr>
        <w:ind w:firstLine="567"/>
        <w:rPr>
          <w:rFonts w:ascii="Times New Roman" w:eastAsia="Times New Roman" w:hAnsi="Times New Roman"/>
          <w:lang w:eastAsia="ru-RU"/>
        </w:rPr>
      </w:pPr>
    </w:p>
    <w:p w14:paraId="1135053A" w14:textId="67207D6F" w:rsidR="00532454" w:rsidRPr="00FC1283" w:rsidRDefault="00532454" w:rsidP="0053245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02F99">
        <w:rPr>
          <w:rFonts w:ascii="Times New Roman" w:eastAsia="Times New Roman" w:hAnsi="Times New Roman"/>
          <w:lang w:eastAsia="ru-RU"/>
        </w:rPr>
        <w:lastRenderedPageBreak/>
        <w:t>5.</w:t>
      </w:r>
      <w:r w:rsidR="00C85FC4">
        <w:rPr>
          <w:rFonts w:ascii="Times New Roman" w:eastAsia="Times New Roman" w:hAnsi="Times New Roman"/>
          <w:lang w:eastAsia="ru-RU"/>
        </w:rPr>
        <w:t>2</w:t>
      </w:r>
      <w:r w:rsidRPr="00102F99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946AB0">
        <w:rPr>
          <w:rFonts w:ascii="Times New Roman" w:eastAsia="Times New Roman" w:hAnsi="Times New Roman"/>
          <w:lang w:eastAsia="ru-RU"/>
        </w:rPr>
        <w:t>7873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</w:t>
      </w:r>
      <w:r w:rsidR="00364B09">
        <w:rPr>
          <w:rFonts w:ascii="Times New Roman" w:eastAsia="Times New Roman" w:hAnsi="Times New Roman"/>
          <w:lang w:eastAsia="ru-RU"/>
        </w:rPr>
        <w:t xml:space="preserve">Индивидуального предпринимателя Шах Вера </w:t>
      </w:r>
      <w:proofErr w:type="gramStart"/>
      <w:r w:rsidR="00364B09">
        <w:rPr>
          <w:rFonts w:ascii="Times New Roman" w:eastAsia="Times New Roman" w:hAnsi="Times New Roman"/>
          <w:lang w:eastAsia="ru-RU"/>
        </w:rPr>
        <w:t xml:space="preserve">Викторовна 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 w:rsidR="00364B09">
        <w:rPr>
          <w:rFonts w:ascii="Times New Roman" w:eastAsia="Times New Roman" w:hAnsi="Times New Roman"/>
          <w:lang w:eastAsia="ru-RU"/>
        </w:rPr>
        <w:t xml:space="preserve">ИП </w:t>
      </w:r>
      <w:r w:rsidR="008D46F1">
        <w:rPr>
          <w:rFonts w:ascii="Times New Roman" w:eastAsia="Times New Roman" w:hAnsi="Times New Roman"/>
          <w:lang w:eastAsia="ru-RU"/>
        </w:rPr>
        <w:t>Шах В.В.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532454" w:rsidRPr="00FC1283" w14:paraId="3C3CBF8C" w14:textId="77777777" w:rsidTr="00F2664E">
        <w:trPr>
          <w:trHeight w:hRule="exact" w:val="1535"/>
        </w:trPr>
        <w:tc>
          <w:tcPr>
            <w:tcW w:w="1526" w:type="dxa"/>
            <w:vAlign w:val="center"/>
          </w:tcPr>
          <w:p w14:paraId="3A164C06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046F66BD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C50AFF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243A42A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57FDBCB1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532454" w:rsidRPr="00FC1283" w14:paraId="13BCDFBF" w14:textId="77777777" w:rsidTr="00A46A70">
        <w:trPr>
          <w:trHeight w:hRule="exact" w:val="1764"/>
        </w:trPr>
        <w:tc>
          <w:tcPr>
            <w:tcW w:w="1526" w:type="dxa"/>
            <w:vAlign w:val="center"/>
          </w:tcPr>
          <w:p w14:paraId="018D3142" w14:textId="6579A0B7" w:rsidR="00532454" w:rsidRPr="00FC1283" w:rsidRDefault="00946AB0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7873</w:t>
            </w:r>
          </w:p>
        </w:tc>
        <w:tc>
          <w:tcPr>
            <w:tcW w:w="2835" w:type="dxa"/>
            <w:vAlign w:val="center"/>
          </w:tcPr>
          <w:p w14:paraId="20A76AD3" w14:textId="5F274AA0" w:rsidR="00532454" w:rsidRPr="00FC1283" w:rsidRDefault="008D46F1" w:rsidP="00B231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Индивидуального предпринимателя Шах Вера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Викторовна 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ИП Шах В.В.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51B9DCD2" w14:textId="17744CD0" w:rsidR="00532454" w:rsidRPr="00FC1283" w:rsidRDefault="008D46F1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690062, г. Владивосток, ул. Днепровская, 21 – Б, а/я 24 </w:t>
            </w:r>
            <w:r w:rsidR="00A46A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598AF37" w14:textId="641B52B5" w:rsidR="00532454" w:rsidRPr="00FC1283" w:rsidRDefault="00DF0DD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</w:t>
            </w:r>
            <w:r w:rsidR="008D46F1">
              <w:rPr>
                <w:rFonts w:ascii="Times New Roman" w:eastAsia="Times New Roman" w:hAnsi="Times New Roman"/>
                <w:lang w:eastAsia="ru-RU"/>
              </w:rPr>
              <w:t>984) 150-05-63</w:t>
            </w:r>
          </w:p>
        </w:tc>
        <w:tc>
          <w:tcPr>
            <w:tcW w:w="1559" w:type="dxa"/>
            <w:vAlign w:val="center"/>
          </w:tcPr>
          <w:p w14:paraId="4E043D9F" w14:textId="24907D08" w:rsidR="00532454" w:rsidRPr="00FC1283" w:rsidRDefault="008D46F1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272210382092</w:t>
            </w:r>
          </w:p>
        </w:tc>
      </w:tr>
    </w:tbl>
    <w:p w14:paraId="1DA8B18F" w14:textId="77777777" w:rsidR="00D13D90" w:rsidRDefault="00D13D90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FE053D7" w14:textId="2CFA695C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8D46F1"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6BFD3472" w14:textId="2DBD084D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8D46F1"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6BD1F558" w14:textId="2A10CDC8" w:rsidR="00532454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D13D90" w:rsidRPr="003068E3">
        <w:rPr>
          <w:rFonts w:ascii="Times New Roman" w:eastAsia="Times New Roman" w:hAnsi="Times New Roman"/>
          <w:lang w:eastAsia="ru-RU"/>
        </w:rPr>
        <w:t>32312053650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="008D46F1">
        <w:rPr>
          <w:rFonts w:ascii="Times New Roman" w:eastAsia="Times New Roman" w:hAnsi="Times New Roman"/>
          <w:lang w:eastAsia="ru-RU"/>
        </w:rPr>
        <w:t>ИП Шах В.В.</w:t>
      </w:r>
      <w:r w:rsidR="00DC6375"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EABCAAC" w14:textId="77777777" w:rsidR="009B1A09" w:rsidRPr="00FC1283" w:rsidRDefault="009B1A09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70BE1B97" w14:textId="631FDD84" w:rsidR="00532454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625C81" w:rsidRPr="00C32D7F" w14:paraId="499C63A0" w14:textId="77777777" w:rsidTr="000868FB">
        <w:trPr>
          <w:jc w:val="center"/>
        </w:trPr>
        <w:tc>
          <w:tcPr>
            <w:tcW w:w="568" w:type="dxa"/>
            <w:vMerge w:val="restart"/>
          </w:tcPr>
          <w:p w14:paraId="0EF05331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4B43BDE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01698EEA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625C81" w:rsidRPr="00C32D7F" w14:paraId="6306EC6C" w14:textId="77777777" w:rsidTr="000868FB">
        <w:trPr>
          <w:jc w:val="center"/>
        </w:trPr>
        <w:tc>
          <w:tcPr>
            <w:tcW w:w="568" w:type="dxa"/>
            <w:vMerge/>
          </w:tcPr>
          <w:p w14:paraId="0FA6C8F2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0C77A65D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6535E4F9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F9DFE38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B2E9B69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60CE8A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484642E2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4A80A760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4A1EE75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1345DD84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7A4FD0B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625C81" w:rsidRPr="00C32D7F" w14:paraId="4FC0F66D" w14:textId="77777777" w:rsidTr="000868FB">
        <w:trPr>
          <w:trHeight w:val="361"/>
          <w:jc w:val="center"/>
        </w:trPr>
        <w:tc>
          <w:tcPr>
            <w:tcW w:w="568" w:type="dxa"/>
            <w:vAlign w:val="center"/>
          </w:tcPr>
          <w:p w14:paraId="1BA8D376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36C522BF" w14:textId="17ACA0E4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946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7873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43D2BACD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065513E8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8E95F0F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7BF089A1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55DCD4C1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13DAE64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5882046B" w14:textId="77777777" w:rsidR="00625C81" w:rsidRDefault="00625C81" w:rsidP="0053245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0474DCB7" w14:textId="72818624" w:rsidR="00A46A70" w:rsidRPr="00946AB0" w:rsidRDefault="00532454" w:rsidP="00946AB0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625C8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625C8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2C68420" w14:textId="77777777" w:rsidR="007E2D8E" w:rsidRPr="009D3633" w:rsidRDefault="007E2D8E" w:rsidP="00A46A70">
      <w:pPr>
        <w:ind w:firstLine="567"/>
        <w:rPr>
          <w:rFonts w:ascii="Times New Roman" w:hAnsi="Times New Roman"/>
        </w:rPr>
      </w:pPr>
    </w:p>
    <w:p w14:paraId="13C25E28" w14:textId="07DC826A" w:rsidR="007E2D8E" w:rsidRPr="00FC1283" w:rsidRDefault="007E2D8E" w:rsidP="007E2D8E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5</w:t>
      </w:r>
      <w:r w:rsidR="00946AB0">
        <w:rPr>
          <w:rFonts w:ascii="Times New Roman" w:eastAsia="Times New Roman" w:hAnsi="Times New Roman"/>
          <w:lang w:eastAsia="ru-RU"/>
        </w:rPr>
        <w:t>886</w:t>
      </w:r>
      <w:r w:rsidRPr="00FC1283">
        <w:rPr>
          <w:rFonts w:ascii="Times New Roman" w:eastAsia="Times New Roman" w:hAnsi="Times New Roman"/>
          <w:lang w:eastAsia="ru-RU"/>
        </w:rPr>
        <w:t>» поступила от</w:t>
      </w:r>
      <w:r w:rsidRPr="007E2D8E">
        <w:rPr>
          <w:rFonts w:ascii="Times New Roman" w:eastAsia="Times New Roman" w:hAnsi="Times New Roman"/>
          <w:lang w:eastAsia="ru-RU"/>
        </w:rPr>
        <w:t xml:space="preserve"> </w:t>
      </w:r>
      <w:r w:rsidRPr="007E2D8E">
        <w:rPr>
          <w:rFonts w:ascii="Times New Roman" w:hAnsi="Times New Roman"/>
        </w:rPr>
        <w:t xml:space="preserve">Общество с ограниченной ответственностью </w:t>
      </w:r>
      <w:r>
        <w:rPr>
          <w:rFonts w:ascii="Times New Roman" w:hAnsi="Times New Roman"/>
        </w:rPr>
        <w:t>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>
        <w:rPr>
          <w:rFonts w:ascii="Times New Roman" w:hAnsi="Times New Roman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r w:rsidRPr="00E76A3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76A38">
        <w:rPr>
          <w:rFonts w:ascii="Times New Roman" w:hAnsi="Times New Roman"/>
          <w:sz w:val="24"/>
          <w:szCs w:val="24"/>
        </w:rPr>
        <w:t>ТорАльянс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7E2D8E" w:rsidRPr="00FC1283" w14:paraId="79405237" w14:textId="77777777" w:rsidTr="00D159A6">
        <w:trPr>
          <w:trHeight w:hRule="exact" w:val="1183"/>
        </w:trPr>
        <w:tc>
          <w:tcPr>
            <w:tcW w:w="1526" w:type="dxa"/>
            <w:vAlign w:val="center"/>
          </w:tcPr>
          <w:p w14:paraId="22A2DFBA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5D6DA914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52FC3B2E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3177488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48261D5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7E2D8E" w:rsidRPr="00FC1283" w14:paraId="0FE035D2" w14:textId="77777777" w:rsidTr="00D159A6">
        <w:trPr>
          <w:trHeight w:hRule="exact" w:val="2564"/>
        </w:trPr>
        <w:tc>
          <w:tcPr>
            <w:tcW w:w="1526" w:type="dxa"/>
            <w:vAlign w:val="center"/>
          </w:tcPr>
          <w:p w14:paraId="339F105A" w14:textId="0A081104" w:rsidR="007E2D8E" w:rsidRPr="00102F99" w:rsidRDefault="00946AB0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5886</w:t>
            </w:r>
          </w:p>
        </w:tc>
        <w:tc>
          <w:tcPr>
            <w:tcW w:w="2835" w:type="dxa"/>
            <w:vAlign w:val="center"/>
          </w:tcPr>
          <w:p w14:paraId="784316A5" w14:textId="59207A4B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102F99">
              <w:rPr>
                <w:rFonts w:ascii="Times New Roman" w:hAnsi="Times New Roman"/>
              </w:rPr>
              <w:t>ООО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40C8C2DC" w14:textId="3A48673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689000, Чукотский АО, г. Анадырь, ул. Дежнева, дом 1, офис 5</w:t>
            </w:r>
          </w:p>
        </w:tc>
        <w:tc>
          <w:tcPr>
            <w:tcW w:w="1701" w:type="dxa"/>
            <w:vAlign w:val="center"/>
          </w:tcPr>
          <w:p w14:paraId="70E842C4" w14:textId="251534A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eastAsia="Times New Roman" w:hAnsi="Times New Roman"/>
                <w:lang w:eastAsia="ru-RU"/>
              </w:rPr>
              <w:t>+7</w:t>
            </w:r>
            <w:r w:rsidRPr="00102F99">
              <w:rPr>
                <w:rFonts w:ascii="Times New Roman" w:hAnsi="Times New Roman"/>
              </w:rPr>
              <w:t>9140829367</w:t>
            </w:r>
          </w:p>
        </w:tc>
        <w:tc>
          <w:tcPr>
            <w:tcW w:w="1559" w:type="dxa"/>
            <w:vAlign w:val="center"/>
          </w:tcPr>
          <w:p w14:paraId="20A25D40" w14:textId="2B65E1A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8700000811/870001001</w:t>
            </w:r>
          </w:p>
        </w:tc>
      </w:tr>
    </w:tbl>
    <w:p w14:paraId="5D9F66A5" w14:textId="77777777" w:rsidR="00D13D90" w:rsidRDefault="00D13D90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277D7D67" w14:textId="6FF9CFA2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1440902B" w14:textId="2486F97F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 xml:space="preserve"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</w:t>
      </w:r>
      <w:r w:rsidRPr="00943A14">
        <w:rPr>
          <w:rFonts w:ascii="Times New Roman" w:eastAsia="Times New Roman" w:hAnsi="Times New Roman"/>
          <w:lang w:eastAsia="ru-RU"/>
        </w:rPr>
        <w:lastRenderedPageBreak/>
        <w:t>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0BE77A7F" w14:textId="4731BE41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D13D90" w:rsidRPr="003068E3">
        <w:rPr>
          <w:rFonts w:ascii="Times New Roman" w:eastAsia="Times New Roman" w:hAnsi="Times New Roman"/>
          <w:lang w:eastAsia="ru-RU"/>
        </w:rPr>
        <w:t>32312053650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5A5C962F" w14:textId="77777777" w:rsidR="00D13D90" w:rsidRPr="00FC1283" w:rsidRDefault="00D13D90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A530871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7E2D8E" w:rsidRPr="00C32D7F" w14:paraId="29628A6B" w14:textId="77777777" w:rsidTr="00D159A6">
        <w:trPr>
          <w:jc w:val="center"/>
        </w:trPr>
        <w:tc>
          <w:tcPr>
            <w:tcW w:w="568" w:type="dxa"/>
            <w:vMerge w:val="restart"/>
          </w:tcPr>
          <w:p w14:paraId="6E77BAA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23F9BB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D4489AD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E2D8E" w:rsidRPr="00C32D7F" w14:paraId="2E3E7A49" w14:textId="77777777" w:rsidTr="00D159A6">
        <w:trPr>
          <w:jc w:val="center"/>
        </w:trPr>
        <w:tc>
          <w:tcPr>
            <w:tcW w:w="568" w:type="dxa"/>
            <w:vMerge/>
          </w:tcPr>
          <w:p w14:paraId="4464E9D0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6E6A9A37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0AAB1F0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1D20A8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51EA1B8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D2FF9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549186F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6DF3E9A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1588F4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7D7D735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50BE43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E2D8E" w:rsidRPr="00C32D7F" w14:paraId="4E720936" w14:textId="77777777" w:rsidTr="00D159A6">
        <w:trPr>
          <w:trHeight w:val="361"/>
          <w:jc w:val="center"/>
        </w:trPr>
        <w:tc>
          <w:tcPr>
            <w:tcW w:w="568" w:type="dxa"/>
            <w:vAlign w:val="center"/>
          </w:tcPr>
          <w:p w14:paraId="2DE605CE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6C798E05" w14:textId="4BCF697F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D13D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4A3C06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50ED5C5D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CFD3FB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A831B56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72BC9EBC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4922931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7D84260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0E77039E" w14:textId="77777777" w:rsidR="007E2D8E" w:rsidRPr="009D3633" w:rsidRDefault="007E2D8E" w:rsidP="007E2D8E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7808EF2E" w14:textId="08CB047F" w:rsidR="00BD00EF" w:rsidRDefault="00BD00EF" w:rsidP="00BD00EF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6EB9635F" w14:textId="392751E7" w:rsidR="00946AB0" w:rsidRPr="00FC1283" w:rsidRDefault="00946AB0" w:rsidP="00946AB0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544</w:t>
      </w:r>
      <w:r w:rsidRPr="00FC1283">
        <w:rPr>
          <w:rFonts w:ascii="Times New Roman" w:eastAsia="Times New Roman" w:hAnsi="Times New Roman"/>
          <w:lang w:eastAsia="ru-RU"/>
        </w:rPr>
        <w:t>» поступила от</w:t>
      </w:r>
      <w:r w:rsidRPr="007E2D8E">
        <w:rPr>
          <w:rFonts w:ascii="Times New Roman" w:eastAsia="Times New Roman" w:hAnsi="Times New Roman"/>
          <w:lang w:eastAsia="ru-RU"/>
        </w:rPr>
        <w:t xml:space="preserve"> </w:t>
      </w:r>
      <w:r w:rsidRPr="007E2D8E">
        <w:rPr>
          <w:rFonts w:ascii="Times New Roman" w:hAnsi="Times New Roman"/>
        </w:rPr>
        <w:t xml:space="preserve">Общество с ограниченной ответственностью </w:t>
      </w:r>
      <w:r>
        <w:rPr>
          <w:rFonts w:ascii="Times New Roman" w:hAnsi="Times New Roman"/>
        </w:rPr>
        <w:t>«Альтаир»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r w:rsidRPr="00E76A3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«Альтаир»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946AB0" w:rsidRPr="00FC1283" w14:paraId="2FD005A2" w14:textId="77777777" w:rsidTr="00AF696E">
        <w:trPr>
          <w:trHeight w:hRule="exact" w:val="1183"/>
        </w:trPr>
        <w:tc>
          <w:tcPr>
            <w:tcW w:w="1526" w:type="dxa"/>
            <w:vAlign w:val="center"/>
          </w:tcPr>
          <w:p w14:paraId="5926263A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27955C82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280AAE1C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3CC63B91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1BE809E3" w14:textId="77777777" w:rsidR="00946AB0" w:rsidRPr="00FC1283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946AB0" w:rsidRPr="00FC1283" w14:paraId="0F429DB3" w14:textId="77777777" w:rsidTr="00AF696E">
        <w:trPr>
          <w:trHeight w:hRule="exact" w:val="2564"/>
        </w:trPr>
        <w:tc>
          <w:tcPr>
            <w:tcW w:w="1526" w:type="dxa"/>
            <w:vAlign w:val="center"/>
          </w:tcPr>
          <w:p w14:paraId="5A74EC38" w14:textId="0AAD160C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eastAsia="Times New Roman" w:hAnsi="Times New Roman"/>
                <w:bCs/>
                <w:lang w:eastAsia="ru-RU"/>
              </w:rPr>
              <w:t>544</w:t>
            </w:r>
          </w:p>
        </w:tc>
        <w:tc>
          <w:tcPr>
            <w:tcW w:w="2835" w:type="dxa"/>
            <w:vAlign w:val="center"/>
          </w:tcPr>
          <w:p w14:paraId="52970E6A" w14:textId="6E7DF43E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hAnsi="Times New Roman"/>
                <w:bCs/>
              </w:rPr>
              <w:t>Общество с ограниченной ответственностью «Альтаир»</w:t>
            </w:r>
            <w:r w:rsidRPr="00946AB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946AB0">
              <w:rPr>
                <w:rFonts w:ascii="Times New Roman" w:hAnsi="Times New Roman"/>
                <w:bCs/>
              </w:rPr>
              <w:t>ООО «Альтаир»</w:t>
            </w:r>
            <w:r w:rsidRPr="00946AB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0810CBD5" w14:textId="4FE145A2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hAnsi="Times New Roman"/>
                <w:bCs/>
              </w:rPr>
              <w:t>623101 Свердловская область, город Первоуральск, улица Ленина, дом 13, квартира 38</w:t>
            </w:r>
          </w:p>
        </w:tc>
        <w:tc>
          <w:tcPr>
            <w:tcW w:w="1701" w:type="dxa"/>
            <w:vAlign w:val="center"/>
          </w:tcPr>
          <w:p w14:paraId="07685D42" w14:textId="24E940AC" w:rsidR="00946AB0" w:rsidRPr="00946AB0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6AB0">
              <w:rPr>
                <w:rFonts w:ascii="Times New Roman" w:hAnsi="Times New Roman"/>
                <w:bCs/>
              </w:rPr>
              <w:t>+7-996-181-00-03</w:t>
            </w:r>
          </w:p>
        </w:tc>
        <w:tc>
          <w:tcPr>
            <w:tcW w:w="1559" w:type="dxa"/>
            <w:vAlign w:val="center"/>
          </w:tcPr>
          <w:p w14:paraId="49CE6D44" w14:textId="3AAE33A7" w:rsidR="00946AB0" w:rsidRPr="00946AB0" w:rsidRDefault="003A788C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6684028958/668401001</w:t>
            </w:r>
          </w:p>
        </w:tc>
      </w:tr>
    </w:tbl>
    <w:p w14:paraId="2F67506B" w14:textId="77777777" w:rsidR="00D13D90" w:rsidRDefault="00D13D9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09A8A742" w14:textId="32242334" w:rsidR="00946AB0" w:rsidRPr="00FC1283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Pr="00946AB0">
        <w:rPr>
          <w:rFonts w:ascii="Times New Roman" w:hAnsi="Times New Roman"/>
          <w:bCs/>
        </w:rPr>
        <w:t>ООО «Альтаир»</w:t>
      </w:r>
      <w:r>
        <w:rPr>
          <w:rFonts w:ascii="Times New Roman" w:hAnsi="Times New Roman"/>
          <w:bCs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2625508A" w14:textId="7C04EF08" w:rsidR="00946AB0" w:rsidRPr="00FC1283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946AB0">
        <w:rPr>
          <w:rFonts w:ascii="Times New Roman" w:hAnsi="Times New Roman"/>
          <w:bCs/>
        </w:rPr>
        <w:t>ООО «Альтаир»</w:t>
      </w:r>
      <w:r>
        <w:rPr>
          <w:rFonts w:ascii="Times New Roman" w:hAnsi="Times New Roman"/>
          <w:bCs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008F9581" w14:textId="2984DA23" w:rsidR="00946AB0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D13D90" w:rsidRPr="003068E3">
        <w:rPr>
          <w:rFonts w:ascii="Times New Roman" w:eastAsia="Times New Roman" w:hAnsi="Times New Roman"/>
          <w:lang w:eastAsia="ru-RU"/>
        </w:rPr>
        <w:t>32312053650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946AB0">
        <w:rPr>
          <w:rFonts w:ascii="Times New Roman" w:hAnsi="Times New Roman"/>
          <w:bCs/>
        </w:rPr>
        <w:t>ООО «Альтаир»</w:t>
      </w:r>
      <w:r>
        <w:rPr>
          <w:rFonts w:ascii="Times New Roman" w:hAnsi="Times New Roman"/>
          <w:bCs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68B12C35" w14:textId="77777777" w:rsidR="00D13D90" w:rsidRPr="00FC1283" w:rsidRDefault="00D13D90" w:rsidP="00946AB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1F672166" w14:textId="77777777" w:rsidR="00946AB0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946AB0" w:rsidRPr="00C32D7F" w14:paraId="242FD0C4" w14:textId="77777777" w:rsidTr="00AF696E">
        <w:trPr>
          <w:jc w:val="center"/>
        </w:trPr>
        <w:tc>
          <w:tcPr>
            <w:tcW w:w="568" w:type="dxa"/>
            <w:vMerge w:val="restart"/>
          </w:tcPr>
          <w:p w14:paraId="52790DFC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91A7047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65208FE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946AB0" w:rsidRPr="00C32D7F" w14:paraId="1DE915AE" w14:textId="77777777" w:rsidTr="00AF696E">
        <w:trPr>
          <w:jc w:val="center"/>
        </w:trPr>
        <w:tc>
          <w:tcPr>
            <w:tcW w:w="568" w:type="dxa"/>
            <w:vMerge/>
          </w:tcPr>
          <w:p w14:paraId="5968B689" w14:textId="77777777" w:rsidR="00946AB0" w:rsidRPr="00C32D7F" w:rsidRDefault="00946AB0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12F7C9D" w14:textId="77777777" w:rsidR="00946AB0" w:rsidRPr="00C32D7F" w:rsidRDefault="00946AB0" w:rsidP="00AF696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35CC5A85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BB95EBA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1174118A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2CD19A4D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0019342C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61F3384D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AC3C448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534DCB42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6A7B794B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946AB0" w:rsidRPr="00C32D7F" w14:paraId="116E8846" w14:textId="77777777" w:rsidTr="00AF696E">
        <w:trPr>
          <w:trHeight w:val="361"/>
          <w:jc w:val="center"/>
        </w:trPr>
        <w:tc>
          <w:tcPr>
            <w:tcW w:w="568" w:type="dxa"/>
            <w:vAlign w:val="center"/>
          </w:tcPr>
          <w:p w14:paraId="11F1691D" w14:textId="77777777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55A3A26" w14:textId="51BE2ED3" w:rsidR="00946AB0" w:rsidRPr="00C32D7F" w:rsidRDefault="00946AB0" w:rsidP="00AF696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544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2175C1FC" w14:textId="77777777" w:rsidR="00946AB0" w:rsidRPr="00C32D7F" w:rsidRDefault="00946AB0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3D9FB5E4" w14:textId="77777777" w:rsidR="00946AB0" w:rsidRPr="00C32D7F" w:rsidRDefault="00946AB0" w:rsidP="00AF69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311C166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4B352A2A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519F6B5E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6BE6D461" w14:textId="77777777" w:rsidR="00946AB0" w:rsidRPr="00C32D7F" w:rsidRDefault="00946AB0" w:rsidP="00AF69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586EA2CB" w14:textId="77777777" w:rsidR="00946AB0" w:rsidRDefault="00946AB0" w:rsidP="00946AB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79948087" w14:textId="2C2487C9" w:rsidR="008F542E" w:rsidRDefault="00946AB0" w:rsidP="00D13D90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1079F7CD" w14:textId="77777777" w:rsidR="00D13D90" w:rsidRDefault="00D13D90" w:rsidP="00D13D90">
      <w:pPr>
        <w:ind w:firstLine="567"/>
        <w:rPr>
          <w:rFonts w:ascii="Times New Roman" w:hAnsi="Times New Roman"/>
        </w:rPr>
      </w:pPr>
    </w:p>
    <w:p w14:paraId="3B7F76F8" w14:textId="77777777" w:rsidR="005E7F21" w:rsidRDefault="00295F51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</w:t>
      </w:r>
      <w:r w:rsidR="00E462B2">
        <w:rPr>
          <w:rFonts w:ascii="Times New Roman" w:hAnsi="Times New Roman"/>
        </w:rPr>
        <w:t xml:space="preserve">иверсальной торговой платформе </w:t>
      </w:r>
      <w:r w:rsidR="00C32D7F" w:rsidRPr="00C32D7F">
        <w:rPr>
          <w:rFonts w:ascii="Times New Roman" w:hAnsi="Times New Roman"/>
        </w:rPr>
        <w:t xml:space="preserve">АО «Сбербанк-АСТ» (далее – </w:t>
      </w:r>
      <w:proofErr w:type="gramStart"/>
      <w:r w:rsidR="00C32D7F" w:rsidRPr="00C32D7F">
        <w:rPr>
          <w:rFonts w:ascii="Times New Roman" w:hAnsi="Times New Roman"/>
        </w:rPr>
        <w:t>УТП)  utp.sberbank-ast.ru</w:t>
      </w:r>
      <w:proofErr w:type="gramEnd"/>
    </w:p>
    <w:p w14:paraId="2403D559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421C7539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C4DA8" w:rsidRPr="00EC4DA8" w14:paraId="5B3995D4" w14:textId="77777777" w:rsidTr="005223F3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9E6E5" w14:textId="77777777" w:rsidR="00EC4DA8" w:rsidRPr="005223F3" w:rsidRDefault="00E22D6C" w:rsidP="005223F3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BB34" w14:textId="77777777" w:rsidR="00EC4DA8" w:rsidRPr="00295F51" w:rsidRDefault="00EC4DA8" w:rsidP="005223F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5F51" w:rsidRPr="00EC4DA8" w14:paraId="16E949B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BAFC" w14:textId="77777777" w:rsidR="00295F51" w:rsidRPr="00295F51" w:rsidRDefault="0072050E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="00295F51"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67532EA2" w14:textId="77777777" w:rsidR="00295F51" w:rsidRPr="00295F51" w:rsidRDefault="0072050E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FBED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3DB5B2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9705E94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5E92E64D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D547D" w14:textId="77777777" w:rsidR="00C32D7F" w:rsidRPr="00EC4DA8" w:rsidRDefault="0072050E" w:rsidP="00D2011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="00C32D7F"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05EE793" w14:textId="77777777" w:rsidR="00C32D7F" w:rsidRPr="00EC4DA8" w:rsidRDefault="0072050E" w:rsidP="00D2011C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B3A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87629D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38DF036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10A0E30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A0E49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522D917" w14:textId="77777777" w:rsidR="00C32D7F" w:rsidRPr="00EC4DA8" w:rsidRDefault="0072050E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27A4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081B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B0D19BB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313EAF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1E041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F74E240" w14:textId="57FB28EA" w:rsidR="009D3633" w:rsidRPr="00D04290" w:rsidRDefault="009D3633" w:rsidP="00D04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D04290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87369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106BE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408077C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5435211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44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6A106DD" w14:textId="77777777" w:rsidR="009D3633" w:rsidRPr="00EC4DA8" w:rsidRDefault="009D3633" w:rsidP="00D04290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1CD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0BFB56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2B5D18F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289E75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D87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5F3583B" w14:textId="7C320AD7" w:rsidR="009D3633" w:rsidRPr="00295F51" w:rsidRDefault="009D3633" w:rsidP="00D04290">
            <w:pPr>
              <w:pStyle w:val="a3"/>
              <w:numPr>
                <w:ilvl w:val="0"/>
                <w:numId w:val="2"/>
              </w:numPr>
              <w:spacing w:line="240" w:lineRule="auto"/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C475B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6A1C11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F9F6F9F" w14:textId="07C37FE3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4F7D313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10D552A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62CFFA46" w14:textId="77201356" w:rsidR="00E22D6C" w:rsidRPr="00E22D6C" w:rsidRDefault="00B0557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5FC13F12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139D881C" w14:textId="40753D96" w:rsidR="00E22D6C" w:rsidRPr="00E22D6C" w:rsidRDefault="00B05576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1D7B433C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2BB0B22"/>
    <w:multiLevelType w:val="multilevel"/>
    <w:tmpl w:val="8B104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CF02F45"/>
    <w:multiLevelType w:val="hybridMultilevel"/>
    <w:tmpl w:val="14566EFE"/>
    <w:lvl w:ilvl="0" w:tplc="85B4BC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18E3361"/>
    <w:multiLevelType w:val="multilevel"/>
    <w:tmpl w:val="B1BCF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21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9"/>
  </w:num>
  <w:num w:numId="22">
    <w:abstractNumId w:val="6"/>
  </w:num>
  <w:num w:numId="23">
    <w:abstractNumId w:val="16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57FA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0545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02F99"/>
    <w:rsid w:val="00115BED"/>
    <w:rsid w:val="001166CC"/>
    <w:rsid w:val="0011678F"/>
    <w:rsid w:val="001209B3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06965"/>
    <w:rsid w:val="003204FF"/>
    <w:rsid w:val="0033596F"/>
    <w:rsid w:val="00343E4B"/>
    <w:rsid w:val="00353E4B"/>
    <w:rsid w:val="00364610"/>
    <w:rsid w:val="00364B09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A788C"/>
    <w:rsid w:val="003C1BB9"/>
    <w:rsid w:val="003E483B"/>
    <w:rsid w:val="003F5062"/>
    <w:rsid w:val="003F64E6"/>
    <w:rsid w:val="003F666D"/>
    <w:rsid w:val="00400E5A"/>
    <w:rsid w:val="00401A06"/>
    <w:rsid w:val="00405565"/>
    <w:rsid w:val="00406AA4"/>
    <w:rsid w:val="004100E0"/>
    <w:rsid w:val="00413CF5"/>
    <w:rsid w:val="004257E4"/>
    <w:rsid w:val="00436F7D"/>
    <w:rsid w:val="00447DB9"/>
    <w:rsid w:val="00460720"/>
    <w:rsid w:val="00472850"/>
    <w:rsid w:val="00472FF7"/>
    <w:rsid w:val="00476673"/>
    <w:rsid w:val="00477390"/>
    <w:rsid w:val="004A53D7"/>
    <w:rsid w:val="004F1962"/>
    <w:rsid w:val="004F2131"/>
    <w:rsid w:val="004F3157"/>
    <w:rsid w:val="004F3904"/>
    <w:rsid w:val="00500200"/>
    <w:rsid w:val="0051034C"/>
    <w:rsid w:val="005223F3"/>
    <w:rsid w:val="00532454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E34EB"/>
    <w:rsid w:val="005E51DB"/>
    <w:rsid w:val="005E7EE0"/>
    <w:rsid w:val="005E7F21"/>
    <w:rsid w:val="005F48B0"/>
    <w:rsid w:val="005F5403"/>
    <w:rsid w:val="00605725"/>
    <w:rsid w:val="00605E64"/>
    <w:rsid w:val="00606323"/>
    <w:rsid w:val="00610771"/>
    <w:rsid w:val="00614A12"/>
    <w:rsid w:val="006209B9"/>
    <w:rsid w:val="00625C81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49D5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2050E"/>
    <w:rsid w:val="0073041B"/>
    <w:rsid w:val="0073113A"/>
    <w:rsid w:val="00737D67"/>
    <w:rsid w:val="007428E0"/>
    <w:rsid w:val="00754089"/>
    <w:rsid w:val="00763F80"/>
    <w:rsid w:val="0076796A"/>
    <w:rsid w:val="007718F7"/>
    <w:rsid w:val="007807E1"/>
    <w:rsid w:val="007841A3"/>
    <w:rsid w:val="0078460C"/>
    <w:rsid w:val="007901B2"/>
    <w:rsid w:val="00795899"/>
    <w:rsid w:val="0079756A"/>
    <w:rsid w:val="007A14C5"/>
    <w:rsid w:val="007A1D8F"/>
    <w:rsid w:val="007A1F73"/>
    <w:rsid w:val="007C1D80"/>
    <w:rsid w:val="007C2C05"/>
    <w:rsid w:val="007D602B"/>
    <w:rsid w:val="007D68FE"/>
    <w:rsid w:val="007E2D8E"/>
    <w:rsid w:val="007E2FFC"/>
    <w:rsid w:val="007E396F"/>
    <w:rsid w:val="007E5218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D0891"/>
    <w:rsid w:val="008D0C7C"/>
    <w:rsid w:val="008D46F1"/>
    <w:rsid w:val="008D6CEF"/>
    <w:rsid w:val="008E30EA"/>
    <w:rsid w:val="008E5A27"/>
    <w:rsid w:val="008E6739"/>
    <w:rsid w:val="008E6B2C"/>
    <w:rsid w:val="008F4854"/>
    <w:rsid w:val="008F4FB0"/>
    <w:rsid w:val="008F542E"/>
    <w:rsid w:val="008F5B6C"/>
    <w:rsid w:val="00910723"/>
    <w:rsid w:val="00910EC3"/>
    <w:rsid w:val="00920030"/>
    <w:rsid w:val="00922FE7"/>
    <w:rsid w:val="00927010"/>
    <w:rsid w:val="00940E9A"/>
    <w:rsid w:val="00941E8E"/>
    <w:rsid w:val="00945C9D"/>
    <w:rsid w:val="00946AB0"/>
    <w:rsid w:val="00952384"/>
    <w:rsid w:val="0095343E"/>
    <w:rsid w:val="00953E25"/>
    <w:rsid w:val="009560DA"/>
    <w:rsid w:val="00962330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1A09"/>
    <w:rsid w:val="009B6D4B"/>
    <w:rsid w:val="009C79C2"/>
    <w:rsid w:val="009D2CF9"/>
    <w:rsid w:val="009D3633"/>
    <w:rsid w:val="009D55E7"/>
    <w:rsid w:val="009D5718"/>
    <w:rsid w:val="009D76F9"/>
    <w:rsid w:val="009E2E8C"/>
    <w:rsid w:val="009E52E3"/>
    <w:rsid w:val="009F4716"/>
    <w:rsid w:val="00A03C87"/>
    <w:rsid w:val="00A143A2"/>
    <w:rsid w:val="00A21250"/>
    <w:rsid w:val="00A2697A"/>
    <w:rsid w:val="00A26E00"/>
    <w:rsid w:val="00A3195A"/>
    <w:rsid w:val="00A43F57"/>
    <w:rsid w:val="00A46A70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E6C87"/>
    <w:rsid w:val="00AF1307"/>
    <w:rsid w:val="00AF2818"/>
    <w:rsid w:val="00AF3AF1"/>
    <w:rsid w:val="00AF6E9A"/>
    <w:rsid w:val="00AF7B6E"/>
    <w:rsid w:val="00B03446"/>
    <w:rsid w:val="00B05576"/>
    <w:rsid w:val="00B05A93"/>
    <w:rsid w:val="00B06A11"/>
    <w:rsid w:val="00B115A4"/>
    <w:rsid w:val="00B125EC"/>
    <w:rsid w:val="00B22FB3"/>
    <w:rsid w:val="00B231DB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A6904"/>
    <w:rsid w:val="00BB05A0"/>
    <w:rsid w:val="00BB21AC"/>
    <w:rsid w:val="00BB7026"/>
    <w:rsid w:val="00BC1365"/>
    <w:rsid w:val="00BC1F4E"/>
    <w:rsid w:val="00BC507D"/>
    <w:rsid w:val="00BD00EF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390F"/>
    <w:rsid w:val="00C85FC4"/>
    <w:rsid w:val="00C92E84"/>
    <w:rsid w:val="00C9327D"/>
    <w:rsid w:val="00C97465"/>
    <w:rsid w:val="00C976CB"/>
    <w:rsid w:val="00CA0DB5"/>
    <w:rsid w:val="00CA29C5"/>
    <w:rsid w:val="00CA2C8F"/>
    <w:rsid w:val="00CB0F9E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068"/>
    <w:rsid w:val="00CF73FB"/>
    <w:rsid w:val="00CF74EB"/>
    <w:rsid w:val="00CF756A"/>
    <w:rsid w:val="00D00270"/>
    <w:rsid w:val="00D00857"/>
    <w:rsid w:val="00D013D7"/>
    <w:rsid w:val="00D04290"/>
    <w:rsid w:val="00D1006D"/>
    <w:rsid w:val="00D13D90"/>
    <w:rsid w:val="00D173D0"/>
    <w:rsid w:val="00D2011C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424D"/>
    <w:rsid w:val="00DB17C0"/>
    <w:rsid w:val="00DC3DBE"/>
    <w:rsid w:val="00DC6375"/>
    <w:rsid w:val="00DD1AC6"/>
    <w:rsid w:val="00DD3CB5"/>
    <w:rsid w:val="00DD4C17"/>
    <w:rsid w:val="00DD59EA"/>
    <w:rsid w:val="00DF0DD5"/>
    <w:rsid w:val="00DF239E"/>
    <w:rsid w:val="00E043E8"/>
    <w:rsid w:val="00E22847"/>
    <w:rsid w:val="00E22D6C"/>
    <w:rsid w:val="00E24C36"/>
    <w:rsid w:val="00E25D4D"/>
    <w:rsid w:val="00E35733"/>
    <w:rsid w:val="00E420D8"/>
    <w:rsid w:val="00E43669"/>
    <w:rsid w:val="00E462B2"/>
    <w:rsid w:val="00E46FA8"/>
    <w:rsid w:val="00E47025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286D"/>
    <w:rsid w:val="00ED6484"/>
    <w:rsid w:val="00EF2E8C"/>
    <w:rsid w:val="00F0357D"/>
    <w:rsid w:val="00F10EA8"/>
    <w:rsid w:val="00F250CC"/>
    <w:rsid w:val="00F2664E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368"/>
  <w15:docId w15:val="{22E81F1F-B4FC-4000-9DA2-22DE89F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D2011C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4ED-710B-489E-8CEA-8E0AD065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5</cp:revision>
  <cp:lastPrinted>2023-02-02T02:05:00Z</cp:lastPrinted>
  <dcterms:created xsi:type="dcterms:W3CDTF">2023-02-01T23:28:00Z</dcterms:created>
  <dcterms:modified xsi:type="dcterms:W3CDTF">2023-02-02T02:05:00Z</dcterms:modified>
</cp:coreProperties>
</file>